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46" w:rsidRPr="004A7C3D" w:rsidRDefault="004A7C3D" w:rsidP="00C51E46">
      <w:pPr>
        <w:keepNext/>
        <w:spacing w:after="0" w:line="240" w:lineRule="auto"/>
        <w:jc w:val="center"/>
        <w:outlineLvl w:val="1"/>
        <w:rPr>
          <w:rFonts w:ascii="Times New Roman" w:eastAsia="Times New Roman" w:hAnsi="Times New Roman"/>
          <w:b/>
          <w:bCs/>
          <w:sz w:val="28"/>
          <w:szCs w:val="28"/>
          <w:lang w:eastAsia="ru-RU"/>
        </w:rPr>
      </w:pPr>
      <w:r w:rsidRPr="004A7C3D">
        <w:rPr>
          <w:rFonts w:ascii="Times New Roman" w:eastAsia="Times New Roman" w:hAnsi="Times New Roman"/>
          <w:b/>
          <w:bCs/>
          <w:sz w:val="28"/>
          <w:szCs w:val="28"/>
          <w:lang w:eastAsia="ru-RU"/>
        </w:rPr>
        <w:t>АДМИНИСТРАЦИЯ</w:t>
      </w:r>
    </w:p>
    <w:p w:rsidR="004A7C3D" w:rsidRPr="004A7C3D" w:rsidRDefault="00C51E46" w:rsidP="004A7C3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СКОВОРОДНЕВСКОГО</w:t>
      </w:r>
      <w:r w:rsidR="004A7C3D" w:rsidRPr="004A7C3D">
        <w:rPr>
          <w:rFonts w:ascii="Times New Roman" w:eastAsia="Times New Roman" w:hAnsi="Times New Roman"/>
          <w:b/>
          <w:sz w:val="28"/>
          <w:szCs w:val="28"/>
          <w:lang w:eastAsia="ru-RU"/>
        </w:rPr>
        <w:t xml:space="preserve"> СЕЛЬСОВЕТА</w:t>
      </w:r>
    </w:p>
    <w:p w:rsidR="004A7C3D" w:rsidRPr="004A7C3D" w:rsidRDefault="004A7C3D" w:rsidP="004A7C3D">
      <w:pPr>
        <w:spacing w:after="0" w:line="240" w:lineRule="auto"/>
        <w:jc w:val="center"/>
        <w:rPr>
          <w:rFonts w:ascii="Times New Roman" w:eastAsia="Times New Roman" w:hAnsi="Times New Roman"/>
          <w:b/>
          <w:bCs/>
          <w:sz w:val="28"/>
          <w:szCs w:val="28"/>
          <w:lang w:eastAsia="ru-RU"/>
        </w:rPr>
      </w:pPr>
      <w:r w:rsidRPr="004A7C3D">
        <w:rPr>
          <w:rFonts w:ascii="Times New Roman" w:eastAsia="Times New Roman" w:hAnsi="Times New Roman"/>
          <w:b/>
          <w:bCs/>
          <w:sz w:val="28"/>
          <w:szCs w:val="28"/>
          <w:lang w:eastAsia="ru-RU"/>
        </w:rPr>
        <w:t>ХОМУТОВСКОГО РАЙОНА</w:t>
      </w:r>
    </w:p>
    <w:p w:rsidR="004A7C3D" w:rsidRPr="004A7C3D" w:rsidRDefault="004A7C3D" w:rsidP="004A7C3D">
      <w:pPr>
        <w:spacing w:after="0" w:line="240" w:lineRule="auto"/>
        <w:jc w:val="center"/>
        <w:rPr>
          <w:rFonts w:ascii="Times New Roman" w:eastAsia="Times New Roman" w:hAnsi="Times New Roman"/>
          <w:b/>
          <w:bCs/>
          <w:sz w:val="28"/>
          <w:szCs w:val="28"/>
          <w:lang w:eastAsia="ru-RU"/>
        </w:rPr>
      </w:pPr>
      <w:r w:rsidRPr="004A7C3D">
        <w:rPr>
          <w:rFonts w:ascii="Times New Roman" w:eastAsia="Times New Roman" w:hAnsi="Times New Roman"/>
          <w:b/>
          <w:bCs/>
          <w:sz w:val="28"/>
          <w:szCs w:val="28"/>
          <w:lang w:eastAsia="ru-RU"/>
        </w:rPr>
        <w:t xml:space="preserve"> КУРСКОЙ ОБЛАСТИ</w:t>
      </w:r>
    </w:p>
    <w:p w:rsidR="004A7C3D" w:rsidRPr="004A7C3D" w:rsidRDefault="004A7C3D" w:rsidP="004A7C3D">
      <w:pPr>
        <w:spacing w:after="0" w:line="240" w:lineRule="auto"/>
        <w:jc w:val="center"/>
        <w:rPr>
          <w:rFonts w:ascii="Times New Roman" w:eastAsia="Times New Roman" w:hAnsi="Times New Roman"/>
          <w:b/>
          <w:bCs/>
          <w:sz w:val="28"/>
          <w:szCs w:val="28"/>
          <w:lang w:eastAsia="ru-RU"/>
        </w:rPr>
      </w:pPr>
    </w:p>
    <w:p w:rsidR="004A7C3D" w:rsidRPr="004A7C3D" w:rsidRDefault="004A7C3D" w:rsidP="004A7C3D">
      <w:pPr>
        <w:keepNext/>
        <w:spacing w:after="0" w:line="240" w:lineRule="auto"/>
        <w:jc w:val="center"/>
        <w:outlineLvl w:val="2"/>
        <w:rPr>
          <w:rFonts w:ascii="Times New Roman" w:eastAsia="Times New Roman" w:hAnsi="Times New Roman"/>
          <w:b/>
          <w:bCs/>
          <w:sz w:val="28"/>
          <w:szCs w:val="28"/>
          <w:lang w:eastAsia="ru-RU"/>
        </w:rPr>
      </w:pPr>
      <w:r w:rsidRPr="004A7C3D">
        <w:rPr>
          <w:rFonts w:ascii="Times New Roman" w:eastAsia="Times New Roman" w:hAnsi="Times New Roman"/>
          <w:b/>
          <w:bCs/>
          <w:sz w:val="28"/>
          <w:szCs w:val="28"/>
          <w:lang w:eastAsia="ru-RU"/>
        </w:rPr>
        <w:t>ПОСТАНОВЛЕНИЕ</w:t>
      </w:r>
    </w:p>
    <w:p w:rsidR="004A7C3D" w:rsidRPr="004A7C3D" w:rsidRDefault="004A7C3D" w:rsidP="004A7C3D">
      <w:pPr>
        <w:spacing w:after="0" w:line="240" w:lineRule="auto"/>
        <w:jc w:val="center"/>
        <w:rPr>
          <w:rFonts w:ascii="Times New Roman" w:eastAsia="Times New Roman" w:hAnsi="Times New Roman"/>
          <w:b/>
          <w:sz w:val="28"/>
          <w:szCs w:val="28"/>
          <w:lang w:eastAsia="ru-RU"/>
        </w:rPr>
      </w:pPr>
    </w:p>
    <w:tbl>
      <w:tblPr>
        <w:tblW w:w="14670" w:type="dxa"/>
        <w:tblLayout w:type="fixed"/>
        <w:tblLook w:val="04A0"/>
      </w:tblPr>
      <w:tblGrid>
        <w:gridCol w:w="9744"/>
        <w:gridCol w:w="4926"/>
      </w:tblGrid>
      <w:tr w:rsidR="004A7C3D" w:rsidRPr="004A7C3D" w:rsidTr="004A7C3D">
        <w:tc>
          <w:tcPr>
            <w:tcW w:w="9747" w:type="dxa"/>
            <w:hideMark/>
          </w:tcPr>
          <w:p w:rsidR="004A7C3D" w:rsidRPr="004A7C3D" w:rsidRDefault="006A4BD7" w:rsidP="004A7C3D">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от 29.03.</w:t>
            </w:r>
            <w:r w:rsidR="004A7C3D" w:rsidRPr="004A7C3D">
              <w:rPr>
                <w:rFonts w:ascii="Times New Roman" w:eastAsia="Times New Roman" w:hAnsi="Times New Roman"/>
                <w:b/>
                <w:bCs/>
                <w:sz w:val="28"/>
                <w:szCs w:val="28"/>
                <w:lang w:eastAsia="ru-RU"/>
              </w:rPr>
              <w:t xml:space="preserve">2024 г.  № </w:t>
            </w:r>
            <w:r>
              <w:rPr>
                <w:rFonts w:ascii="Times New Roman" w:eastAsia="Times New Roman" w:hAnsi="Times New Roman"/>
                <w:b/>
                <w:bCs/>
                <w:sz w:val="28"/>
                <w:szCs w:val="28"/>
                <w:lang w:eastAsia="ru-RU"/>
              </w:rPr>
              <w:t>8</w:t>
            </w:r>
            <w:r w:rsidR="004A7C3D" w:rsidRPr="004A7C3D">
              <w:rPr>
                <w:rFonts w:ascii="Times New Roman" w:eastAsia="Times New Roman" w:hAnsi="Times New Roman"/>
                <w:b/>
                <w:bCs/>
                <w:sz w:val="28"/>
                <w:szCs w:val="28"/>
                <w:lang w:eastAsia="ru-RU"/>
              </w:rPr>
              <w:t>-па</w:t>
            </w:r>
          </w:p>
          <w:p w:rsidR="004A7C3D" w:rsidRPr="004A7C3D" w:rsidRDefault="004A7C3D" w:rsidP="00C51E46">
            <w:pPr>
              <w:spacing w:after="0" w:line="240" w:lineRule="auto"/>
              <w:jc w:val="center"/>
              <w:rPr>
                <w:rFonts w:ascii="Times New Roman" w:eastAsia="Times New Roman" w:hAnsi="Times New Roman"/>
                <w:b/>
                <w:bCs/>
                <w:sz w:val="28"/>
                <w:szCs w:val="28"/>
                <w:lang w:eastAsia="ru-RU"/>
              </w:rPr>
            </w:pPr>
            <w:r w:rsidRPr="004A7C3D">
              <w:rPr>
                <w:rFonts w:ascii="Times New Roman" w:eastAsia="Times New Roman" w:hAnsi="Times New Roman"/>
                <w:b/>
                <w:bCs/>
                <w:sz w:val="28"/>
                <w:szCs w:val="28"/>
                <w:lang w:eastAsia="ru-RU"/>
              </w:rPr>
              <w:t xml:space="preserve">с. </w:t>
            </w:r>
            <w:proofErr w:type="spellStart"/>
            <w:r w:rsidR="00C51E46">
              <w:rPr>
                <w:rFonts w:ascii="Times New Roman" w:eastAsia="Times New Roman" w:hAnsi="Times New Roman"/>
                <w:b/>
                <w:bCs/>
                <w:sz w:val="28"/>
                <w:szCs w:val="28"/>
                <w:lang w:eastAsia="ru-RU"/>
              </w:rPr>
              <w:t>Сковороднево</w:t>
            </w:r>
            <w:proofErr w:type="spellEnd"/>
          </w:p>
        </w:tc>
        <w:tc>
          <w:tcPr>
            <w:tcW w:w="4927" w:type="dxa"/>
          </w:tcPr>
          <w:p w:rsidR="004A7C3D" w:rsidRPr="004A7C3D" w:rsidRDefault="004A7C3D" w:rsidP="004A7C3D">
            <w:pPr>
              <w:spacing w:after="0" w:line="240" w:lineRule="auto"/>
              <w:jc w:val="both"/>
              <w:rPr>
                <w:rFonts w:ascii="Times New Roman" w:eastAsia="Times New Roman" w:hAnsi="Times New Roman"/>
                <w:b/>
                <w:bCs/>
                <w:sz w:val="28"/>
                <w:szCs w:val="28"/>
                <w:lang w:eastAsia="ru-RU"/>
              </w:rPr>
            </w:pPr>
          </w:p>
        </w:tc>
      </w:tr>
    </w:tbl>
    <w:p w:rsidR="00D119E0" w:rsidRPr="00D119E0" w:rsidRDefault="00D119E0" w:rsidP="00D119E0">
      <w:pPr>
        <w:spacing w:after="0" w:line="240" w:lineRule="auto"/>
        <w:ind w:firstLine="567"/>
        <w:jc w:val="center"/>
        <w:rPr>
          <w:rFonts w:ascii="Times New Roman" w:eastAsia="Times New Roman" w:hAnsi="Times New Roman"/>
          <w:color w:val="000000"/>
          <w:sz w:val="24"/>
          <w:szCs w:val="24"/>
          <w:lang w:eastAsia="ru-RU"/>
        </w:rPr>
      </w:pPr>
    </w:p>
    <w:p w:rsidR="00D119E0" w:rsidRDefault="005C53FA" w:rsidP="00D119E0">
      <w:pPr>
        <w:spacing w:after="0" w:line="240" w:lineRule="auto"/>
        <w:ind w:firstLine="567"/>
        <w:jc w:val="center"/>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sidR="00C51E46">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sidR="00C51E46">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административного</w:t>
      </w:r>
      <w:r w:rsidR="00C51E46">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sidR="00C51E46">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предоставления</w:t>
      </w:r>
      <w:r w:rsidR="00C51E46">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sidR="00C51E46">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sidR="00C51E46">
        <w:rPr>
          <w:rFonts w:ascii="Times New Roman" w:eastAsia="Times New Roman" w:hAnsi="Times New Roman"/>
          <w:b/>
          <w:bCs/>
          <w:color w:val="000000"/>
          <w:sz w:val="24"/>
          <w:szCs w:val="24"/>
          <w:lang w:eastAsia="ru-RU"/>
        </w:rPr>
        <w:t xml:space="preserve"> </w:t>
      </w:r>
      <w:r w:rsidR="00901E6F">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 xml:space="preserve">Выдача выписки из </w:t>
      </w:r>
      <w:proofErr w:type="spellStart"/>
      <w:r w:rsidR="00EA7501" w:rsidRPr="00EA7501">
        <w:rPr>
          <w:rFonts w:ascii="Times New Roman" w:eastAsia="Times New Roman" w:hAnsi="Times New Roman"/>
          <w:b/>
          <w:bCs/>
          <w:color w:val="000000"/>
          <w:sz w:val="24"/>
          <w:szCs w:val="24"/>
          <w:lang w:eastAsia="ru-RU"/>
        </w:rPr>
        <w:t>похозяйственных</w:t>
      </w:r>
      <w:proofErr w:type="spellEnd"/>
      <w:r w:rsidR="00EA7501" w:rsidRPr="00EA7501">
        <w:rPr>
          <w:rFonts w:ascii="Times New Roman" w:eastAsia="Times New Roman" w:hAnsi="Times New Roman"/>
          <w:b/>
          <w:bCs/>
          <w:color w:val="000000"/>
          <w:sz w:val="24"/>
          <w:szCs w:val="24"/>
          <w:lang w:eastAsia="ru-RU"/>
        </w:rPr>
        <w:t xml:space="preserve"> книг</w:t>
      </w:r>
      <w:r w:rsidR="00901E6F">
        <w:rPr>
          <w:rFonts w:ascii="Times New Roman" w:eastAsia="Times New Roman" w:hAnsi="Times New Roman"/>
          <w:b/>
          <w:bCs/>
          <w:color w:val="000000"/>
          <w:sz w:val="24"/>
          <w:szCs w:val="24"/>
          <w:lang w:eastAsia="ru-RU"/>
        </w:rPr>
        <w:t>»</w:t>
      </w:r>
    </w:p>
    <w:p w:rsidR="00EA7501" w:rsidRPr="005C53FA"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rsidR="005C53FA" w:rsidRPr="00D119E0"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color w:val="000000"/>
          <w:sz w:val="24"/>
          <w:szCs w:val="24"/>
          <w:lang w:eastAsia="ru-RU"/>
        </w:rPr>
        <w:t>В</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,от</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27.07.2010№210-ФЗ</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sidR="00C51E46">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C51E46">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A7501" w:rsidRPr="00EA7501">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sidR="00D119E0">
        <w:rPr>
          <w:rFonts w:ascii="Times New Roman" w:eastAsia="Times New Roman" w:hAnsi="Times New Roman"/>
          <w:color w:val="000000"/>
          <w:sz w:val="24"/>
          <w:szCs w:val="24"/>
          <w:lang w:eastAsia="ru-RU"/>
        </w:rPr>
        <w:t>,</w:t>
      </w:r>
      <w:r w:rsidR="00C51E46">
        <w:rPr>
          <w:rFonts w:ascii="Times New Roman" w:eastAsia="Times New Roman" w:hAnsi="Times New Roman"/>
          <w:color w:val="000000"/>
          <w:sz w:val="24"/>
          <w:szCs w:val="24"/>
          <w:lang w:eastAsia="ru-RU"/>
        </w:rPr>
        <w:t xml:space="preserve"> </w:t>
      </w:r>
      <w:r w:rsidR="004A7C3D">
        <w:rPr>
          <w:rFonts w:ascii="Times New Roman" w:eastAsia="Times New Roman" w:hAnsi="Times New Roman"/>
          <w:color w:val="000000"/>
          <w:sz w:val="24"/>
          <w:szCs w:val="24"/>
          <w:lang w:eastAsia="ru-RU"/>
        </w:rPr>
        <w:t xml:space="preserve">Администрация </w:t>
      </w:r>
      <w:proofErr w:type="spellStart"/>
      <w:r w:rsidR="00C51E46">
        <w:rPr>
          <w:rFonts w:ascii="Times New Roman" w:eastAsia="Times New Roman" w:hAnsi="Times New Roman"/>
          <w:color w:val="000000"/>
          <w:sz w:val="24"/>
          <w:szCs w:val="24"/>
          <w:lang w:eastAsia="ru-RU"/>
        </w:rPr>
        <w:t>Сковородневского</w:t>
      </w:r>
      <w:proofErr w:type="spellEnd"/>
      <w:r w:rsidR="004A7C3D">
        <w:rPr>
          <w:rFonts w:ascii="Times New Roman" w:eastAsia="Times New Roman" w:hAnsi="Times New Roman"/>
          <w:color w:val="000000"/>
          <w:sz w:val="24"/>
          <w:szCs w:val="24"/>
          <w:lang w:eastAsia="ru-RU"/>
        </w:rPr>
        <w:t xml:space="preserve"> сельсовета </w:t>
      </w:r>
      <w:proofErr w:type="spellStart"/>
      <w:r w:rsidR="004A7C3D">
        <w:rPr>
          <w:rFonts w:ascii="Times New Roman" w:eastAsia="Times New Roman" w:hAnsi="Times New Roman"/>
          <w:color w:val="000000"/>
          <w:sz w:val="24"/>
          <w:szCs w:val="24"/>
          <w:lang w:eastAsia="ru-RU"/>
        </w:rPr>
        <w:t>Хомутовского</w:t>
      </w:r>
      <w:proofErr w:type="spellEnd"/>
      <w:r w:rsidR="004A7C3D">
        <w:rPr>
          <w:rFonts w:ascii="Times New Roman" w:eastAsia="Times New Roman" w:hAnsi="Times New Roman"/>
          <w:color w:val="000000"/>
          <w:sz w:val="24"/>
          <w:szCs w:val="24"/>
          <w:lang w:eastAsia="ru-RU"/>
        </w:rPr>
        <w:t xml:space="preserve"> района постановляет:</w:t>
      </w: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1.Утвердить</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предоставлению</w:t>
      </w:r>
      <w:r w:rsidR="00C51E46">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sidR="00C51E46">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приложению</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p>
    <w:p w:rsidR="00D119E0" w:rsidRPr="00D119E0" w:rsidRDefault="005D1A6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w:t>
      </w:r>
      <w:r w:rsidR="00D119E0" w:rsidRPr="00D119E0">
        <w:rPr>
          <w:rFonts w:ascii="Times New Roman" w:eastAsia="Times New Roman" w:hAnsi="Times New Roman"/>
          <w:color w:val="000000"/>
          <w:sz w:val="24"/>
          <w:szCs w:val="24"/>
          <w:lang w:eastAsia="ru-RU"/>
        </w:rPr>
        <w:t>Опубликовать настоящее постановление в</w:t>
      </w:r>
      <w:r w:rsidR="004A7C3D">
        <w:rPr>
          <w:rFonts w:ascii="Times New Roman" w:eastAsia="Times New Roman" w:hAnsi="Times New Roman"/>
          <w:color w:val="000000"/>
          <w:sz w:val="24"/>
          <w:szCs w:val="24"/>
          <w:lang w:eastAsia="ru-RU"/>
        </w:rPr>
        <w:t xml:space="preserve"> газете «Районные новости»</w:t>
      </w:r>
      <w:r w:rsidR="00D119E0" w:rsidRPr="00D119E0">
        <w:rPr>
          <w:rFonts w:ascii="Times New Roman" w:eastAsia="Times New Roman" w:hAnsi="Times New Roman"/>
          <w:color w:val="000000"/>
          <w:sz w:val="24"/>
          <w:szCs w:val="24"/>
          <w:lang w:eastAsia="ru-RU"/>
        </w:rPr>
        <w:t xml:space="preserve"> и разместить на официальном сайте </w:t>
      </w:r>
      <w:r w:rsidR="004A7C3D">
        <w:rPr>
          <w:rFonts w:ascii="Times New Roman" w:eastAsia="Times New Roman" w:hAnsi="Times New Roman"/>
          <w:color w:val="000000"/>
          <w:sz w:val="24"/>
          <w:szCs w:val="24"/>
          <w:lang w:eastAsia="ru-RU"/>
        </w:rPr>
        <w:t xml:space="preserve"> Администрации </w:t>
      </w:r>
      <w:proofErr w:type="spellStart"/>
      <w:r w:rsidR="00C51E46">
        <w:rPr>
          <w:rFonts w:ascii="Times New Roman" w:eastAsia="Times New Roman" w:hAnsi="Times New Roman"/>
          <w:color w:val="000000"/>
          <w:sz w:val="24"/>
          <w:szCs w:val="24"/>
          <w:lang w:eastAsia="ru-RU"/>
        </w:rPr>
        <w:t>Сковородневского</w:t>
      </w:r>
      <w:proofErr w:type="spellEnd"/>
      <w:r w:rsidR="004A7C3D">
        <w:rPr>
          <w:rFonts w:ascii="Times New Roman" w:eastAsia="Times New Roman" w:hAnsi="Times New Roman"/>
          <w:color w:val="000000"/>
          <w:sz w:val="24"/>
          <w:szCs w:val="24"/>
          <w:lang w:eastAsia="ru-RU"/>
        </w:rPr>
        <w:t xml:space="preserve"> сельсовета </w:t>
      </w:r>
      <w:proofErr w:type="spellStart"/>
      <w:r w:rsidR="004A7C3D">
        <w:rPr>
          <w:rFonts w:ascii="Times New Roman" w:eastAsia="Times New Roman" w:hAnsi="Times New Roman"/>
          <w:color w:val="000000"/>
          <w:sz w:val="24"/>
          <w:szCs w:val="24"/>
          <w:lang w:eastAsia="ru-RU"/>
        </w:rPr>
        <w:t>Хомутовского</w:t>
      </w:r>
      <w:proofErr w:type="spellEnd"/>
      <w:r w:rsidR="004A7C3D">
        <w:rPr>
          <w:rFonts w:ascii="Times New Roman" w:eastAsia="Times New Roman" w:hAnsi="Times New Roman"/>
          <w:color w:val="000000"/>
          <w:sz w:val="24"/>
          <w:szCs w:val="24"/>
          <w:lang w:eastAsia="ru-RU"/>
        </w:rPr>
        <w:t xml:space="preserve"> района</w:t>
      </w:r>
      <w:r w:rsidR="00D119E0" w:rsidRPr="00D119E0">
        <w:rPr>
          <w:rFonts w:ascii="Times New Roman" w:eastAsia="Times New Roman" w:hAnsi="Times New Roman"/>
          <w:color w:val="000000"/>
          <w:sz w:val="24"/>
          <w:szCs w:val="24"/>
          <w:lang w:eastAsia="ru-RU"/>
        </w:rPr>
        <w:t xml:space="preserve"> 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rsidR="00D119E0" w:rsidRDefault="005D1A6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Контроль за исполнением настоящего постановления оставляю за собой.</w:t>
      </w:r>
    </w:p>
    <w:p w:rsidR="004A7C3D" w:rsidRPr="00D119E0" w:rsidRDefault="004A7C3D"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5. Постановление вступает в силу со дня его подписания и распространяется на правоотношения возникшие с 1 января 2024 года.</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4A7C3D" w:rsidRDefault="00D119E0" w:rsidP="00D119E0">
      <w:pPr>
        <w:spacing w:after="0" w:line="240" w:lineRule="auto"/>
        <w:jc w:val="both"/>
        <w:rPr>
          <w:rFonts w:ascii="Times New Roman" w:eastAsia="Times New Roman" w:hAnsi="Times New Roman"/>
          <w:color w:val="000000"/>
          <w:sz w:val="24"/>
          <w:szCs w:val="24"/>
          <w:lang w:eastAsia="ru-RU"/>
        </w:rPr>
      </w:pPr>
      <w:r w:rsidRPr="00D119E0">
        <w:rPr>
          <w:rFonts w:ascii="Times New Roman" w:eastAsia="Times New Roman" w:hAnsi="Times New Roman"/>
          <w:color w:val="000000"/>
          <w:sz w:val="24"/>
          <w:szCs w:val="24"/>
          <w:lang w:eastAsia="ru-RU"/>
        </w:rPr>
        <w:t xml:space="preserve">Глава </w:t>
      </w:r>
      <w:proofErr w:type="spellStart"/>
      <w:r w:rsidR="00C51E46">
        <w:rPr>
          <w:rFonts w:ascii="Times New Roman" w:eastAsia="Times New Roman" w:hAnsi="Times New Roman"/>
          <w:color w:val="000000"/>
          <w:sz w:val="24"/>
          <w:szCs w:val="24"/>
          <w:lang w:eastAsia="ru-RU"/>
        </w:rPr>
        <w:t>Сковородневского</w:t>
      </w:r>
      <w:proofErr w:type="spellEnd"/>
      <w:r w:rsidR="004A7C3D">
        <w:rPr>
          <w:rFonts w:ascii="Times New Roman" w:eastAsia="Times New Roman" w:hAnsi="Times New Roman"/>
          <w:color w:val="000000"/>
          <w:sz w:val="24"/>
          <w:szCs w:val="24"/>
          <w:lang w:eastAsia="ru-RU"/>
        </w:rPr>
        <w:t xml:space="preserve"> сельсовета</w:t>
      </w:r>
    </w:p>
    <w:p w:rsidR="005C53FA" w:rsidRPr="00C51E46" w:rsidRDefault="004A7C3D" w:rsidP="00D119E0">
      <w:pPr>
        <w:spacing w:after="0" w:line="240" w:lineRule="auto"/>
        <w:jc w:val="both"/>
        <w:rPr>
          <w:rFonts w:ascii="Times New Roman" w:eastAsia="Times New Roman" w:hAnsi="Times New Roman"/>
          <w:color w:val="000000" w:themeColor="text1"/>
          <w:sz w:val="24"/>
          <w:szCs w:val="24"/>
          <w:lang w:eastAsia="ru-RU"/>
        </w:rPr>
      </w:pPr>
      <w:proofErr w:type="spellStart"/>
      <w:r>
        <w:rPr>
          <w:rFonts w:ascii="Times New Roman" w:eastAsia="Times New Roman" w:hAnsi="Times New Roman"/>
          <w:color w:val="000000"/>
          <w:sz w:val="24"/>
          <w:szCs w:val="24"/>
          <w:lang w:eastAsia="ru-RU"/>
        </w:rPr>
        <w:t>Хомутовского</w:t>
      </w:r>
      <w:proofErr w:type="spellEnd"/>
      <w:r>
        <w:rPr>
          <w:rFonts w:ascii="Times New Roman" w:eastAsia="Times New Roman" w:hAnsi="Times New Roman"/>
          <w:color w:val="000000"/>
          <w:sz w:val="24"/>
          <w:szCs w:val="24"/>
          <w:lang w:eastAsia="ru-RU"/>
        </w:rPr>
        <w:t xml:space="preserve"> района                                                          </w:t>
      </w:r>
      <w:r w:rsidR="00C51E46" w:rsidRPr="00C51E46">
        <w:rPr>
          <w:rFonts w:ascii="Times New Roman" w:eastAsia="Times New Roman" w:hAnsi="Times New Roman"/>
          <w:color w:val="000000" w:themeColor="text1"/>
          <w:sz w:val="24"/>
          <w:szCs w:val="24"/>
          <w:lang w:eastAsia="ru-RU"/>
        </w:rPr>
        <w:t>Л.А.Другова</w:t>
      </w: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4A7C3D" w:rsidRDefault="004A7C3D" w:rsidP="005C53FA">
      <w:pPr>
        <w:spacing w:after="0" w:line="240" w:lineRule="auto"/>
        <w:ind w:firstLine="709"/>
        <w:jc w:val="right"/>
        <w:rPr>
          <w:rFonts w:ascii="Times New Roman" w:eastAsia="Times New Roman" w:hAnsi="Times New Roman"/>
          <w:color w:val="000000"/>
          <w:sz w:val="24"/>
          <w:szCs w:val="24"/>
          <w:lang w:eastAsia="ru-RU"/>
        </w:rPr>
      </w:pPr>
    </w:p>
    <w:p w:rsidR="004A7C3D" w:rsidRDefault="004A7C3D" w:rsidP="005C53FA">
      <w:pPr>
        <w:spacing w:after="0" w:line="240" w:lineRule="auto"/>
        <w:ind w:firstLine="709"/>
        <w:jc w:val="right"/>
        <w:rPr>
          <w:rFonts w:ascii="Times New Roman" w:eastAsia="Times New Roman" w:hAnsi="Times New Roman"/>
          <w:color w:val="000000"/>
          <w:sz w:val="24"/>
          <w:szCs w:val="24"/>
          <w:lang w:eastAsia="ru-RU"/>
        </w:rPr>
      </w:pPr>
    </w:p>
    <w:p w:rsidR="005D1A60" w:rsidRDefault="005D1A60" w:rsidP="005C53FA">
      <w:pPr>
        <w:spacing w:after="0" w:line="240" w:lineRule="auto"/>
        <w:ind w:firstLine="709"/>
        <w:jc w:val="right"/>
        <w:rPr>
          <w:rFonts w:ascii="Times New Roman" w:eastAsia="Times New Roman" w:hAnsi="Times New Roman"/>
          <w:color w:val="000000"/>
          <w:sz w:val="24"/>
          <w:szCs w:val="24"/>
          <w:lang w:eastAsia="ru-RU"/>
        </w:rPr>
      </w:pP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lastRenderedPageBreak/>
        <w:t>Приложение</w:t>
      </w:r>
    </w:p>
    <w:p w:rsidR="004A7C3D"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sidR="00C51E46">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p>
    <w:p w:rsid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администрации</w:t>
      </w:r>
    </w:p>
    <w:p w:rsidR="004A7C3D" w:rsidRDefault="00C51E46" w:rsidP="005C53FA">
      <w:pPr>
        <w:spacing w:after="0" w:line="240" w:lineRule="auto"/>
        <w:ind w:firstLine="709"/>
        <w:jc w:val="righ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Сковородневского</w:t>
      </w:r>
      <w:proofErr w:type="spellEnd"/>
      <w:r w:rsidR="004A7C3D">
        <w:rPr>
          <w:rFonts w:ascii="Times New Roman" w:eastAsia="Times New Roman" w:hAnsi="Times New Roman"/>
          <w:color w:val="000000"/>
          <w:sz w:val="24"/>
          <w:szCs w:val="24"/>
          <w:lang w:eastAsia="ru-RU"/>
        </w:rPr>
        <w:t xml:space="preserve"> сельсовета</w:t>
      </w:r>
    </w:p>
    <w:p w:rsidR="004A7C3D" w:rsidRPr="005C53FA" w:rsidRDefault="004A7C3D" w:rsidP="005C53FA">
      <w:pPr>
        <w:spacing w:after="0" w:line="240" w:lineRule="auto"/>
        <w:ind w:firstLine="709"/>
        <w:jc w:val="righ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Хомутовского</w:t>
      </w:r>
      <w:proofErr w:type="spellEnd"/>
      <w:r>
        <w:rPr>
          <w:rFonts w:ascii="Times New Roman" w:eastAsia="Times New Roman" w:hAnsi="Times New Roman"/>
          <w:color w:val="000000"/>
          <w:sz w:val="24"/>
          <w:szCs w:val="24"/>
          <w:lang w:eastAsia="ru-RU"/>
        </w:rPr>
        <w:t xml:space="preserve"> района</w:t>
      </w:r>
    </w:p>
    <w:p w:rsidR="005C53FA" w:rsidRPr="006A4BD7" w:rsidRDefault="005C53FA" w:rsidP="005C53FA">
      <w:pPr>
        <w:spacing w:after="0" w:line="240" w:lineRule="auto"/>
        <w:ind w:firstLine="709"/>
        <w:jc w:val="right"/>
        <w:rPr>
          <w:rFonts w:ascii="Times New Roman" w:eastAsia="Times New Roman" w:hAnsi="Times New Roman"/>
          <w:color w:val="000000" w:themeColor="text1"/>
          <w:sz w:val="24"/>
          <w:szCs w:val="24"/>
          <w:lang w:eastAsia="ru-RU"/>
        </w:rPr>
      </w:pPr>
      <w:r w:rsidRPr="006A4BD7">
        <w:rPr>
          <w:rFonts w:ascii="Times New Roman" w:eastAsia="Times New Roman" w:hAnsi="Times New Roman"/>
          <w:color w:val="000000" w:themeColor="text1"/>
          <w:sz w:val="24"/>
          <w:szCs w:val="24"/>
          <w:lang w:eastAsia="ru-RU"/>
        </w:rPr>
        <w:t xml:space="preserve">от </w:t>
      </w:r>
      <w:r w:rsidR="00901E6F" w:rsidRPr="006A4BD7">
        <w:rPr>
          <w:rFonts w:ascii="Times New Roman" w:eastAsia="Times New Roman" w:hAnsi="Times New Roman"/>
          <w:color w:val="000000" w:themeColor="text1"/>
          <w:sz w:val="24"/>
          <w:szCs w:val="24"/>
          <w:lang w:eastAsia="ru-RU"/>
        </w:rPr>
        <w:t>«</w:t>
      </w:r>
      <w:r w:rsidR="006A4BD7">
        <w:rPr>
          <w:rFonts w:ascii="Times New Roman" w:eastAsia="Times New Roman" w:hAnsi="Times New Roman"/>
          <w:color w:val="000000" w:themeColor="text1"/>
          <w:sz w:val="24"/>
          <w:szCs w:val="24"/>
          <w:lang w:eastAsia="ru-RU"/>
        </w:rPr>
        <w:t>29</w:t>
      </w:r>
      <w:r w:rsidR="00901E6F" w:rsidRPr="006A4BD7">
        <w:rPr>
          <w:rFonts w:ascii="Times New Roman" w:eastAsia="Times New Roman" w:hAnsi="Times New Roman"/>
          <w:color w:val="000000" w:themeColor="text1"/>
          <w:sz w:val="24"/>
          <w:szCs w:val="24"/>
          <w:lang w:eastAsia="ru-RU"/>
        </w:rPr>
        <w:t>»</w:t>
      </w:r>
      <w:r w:rsidR="006A4BD7">
        <w:rPr>
          <w:rFonts w:ascii="Times New Roman" w:eastAsia="Times New Roman" w:hAnsi="Times New Roman"/>
          <w:color w:val="000000" w:themeColor="text1"/>
          <w:sz w:val="24"/>
          <w:szCs w:val="24"/>
          <w:lang w:eastAsia="ru-RU"/>
        </w:rPr>
        <w:t xml:space="preserve"> марта</w:t>
      </w:r>
      <w:r w:rsidR="00D119E0" w:rsidRPr="006A4BD7">
        <w:rPr>
          <w:rFonts w:ascii="Times New Roman" w:eastAsia="Times New Roman" w:hAnsi="Times New Roman"/>
          <w:color w:val="000000" w:themeColor="text1"/>
          <w:sz w:val="24"/>
          <w:szCs w:val="24"/>
          <w:lang w:eastAsia="ru-RU"/>
        </w:rPr>
        <w:t xml:space="preserve"> 202</w:t>
      </w:r>
      <w:r w:rsidR="004A7C3D" w:rsidRPr="006A4BD7">
        <w:rPr>
          <w:rFonts w:ascii="Times New Roman" w:eastAsia="Times New Roman" w:hAnsi="Times New Roman"/>
          <w:color w:val="000000" w:themeColor="text1"/>
          <w:sz w:val="24"/>
          <w:szCs w:val="24"/>
          <w:lang w:eastAsia="ru-RU"/>
        </w:rPr>
        <w:t>4</w:t>
      </w:r>
      <w:r w:rsidR="006A4BD7">
        <w:rPr>
          <w:rFonts w:ascii="Times New Roman" w:eastAsia="Times New Roman" w:hAnsi="Times New Roman"/>
          <w:color w:val="000000" w:themeColor="text1"/>
          <w:sz w:val="24"/>
          <w:szCs w:val="24"/>
          <w:lang w:eastAsia="ru-RU"/>
        </w:rPr>
        <w:t>г. №8-па</w:t>
      </w: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A7C3D" w:rsidRDefault="005D1A60" w:rsidP="004A7C3D">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4A7C3D">
        <w:rPr>
          <w:rFonts w:ascii="Times New Roman CYR" w:eastAsia="Times New Roman" w:hAnsi="Times New Roman CYR" w:cs="Times New Roman CYR"/>
          <w:b/>
          <w:sz w:val="24"/>
          <w:szCs w:val="24"/>
          <w:lang w:eastAsia="ru-RU"/>
        </w:rPr>
        <w:t>РАЗДЕЛ I. ОБЩИЕ ПОЛОЖЕНИЯ</w:t>
      </w:r>
    </w:p>
    <w:p w:rsidR="005D1A60" w:rsidRPr="004A7C3D" w:rsidRDefault="005D1A60" w:rsidP="004A7C3D">
      <w:pPr>
        <w:widowControl w:val="0"/>
        <w:autoSpaceDE w:val="0"/>
        <w:autoSpaceDN w:val="0"/>
        <w:adjustRightInd w:val="0"/>
        <w:spacing w:after="0" w:line="240" w:lineRule="auto"/>
        <w:ind w:firstLine="720"/>
        <w:rPr>
          <w:rFonts w:ascii="Times New Roman CYR" w:eastAsia="Times New Roman" w:hAnsi="Times New Roman CYR" w:cs="Times New Roman CYR"/>
          <w:b/>
          <w:sz w:val="24"/>
          <w:szCs w:val="24"/>
          <w:lang w:eastAsia="ru-RU"/>
        </w:rPr>
      </w:pPr>
    </w:p>
    <w:p w:rsidR="005D1A60" w:rsidRPr="004A7C3D" w:rsidRDefault="005D1A60" w:rsidP="004A7C3D">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4A7C3D">
        <w:rPr>
          <w:rFonts w:ascii="Times New Roman CYR" w:eastAsia="Times New Roman" w:hAnsi="Times New Roman CYR" w:cs="Times New Roman CYR"/>
          <w:b/>
          <w:sz w:val="24"/>
          <w:szCs w:val="24"/>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proofErr w:type="spellStart"/>
      <w:r w:rsidR="00C51E46">
        <w:rPr>
          <w:rFonts w:ascii="Times New Roman CYR" w:eastAsia="Times New Roman" w:hAnsi="Times New Roman CYR" w:cs="Times New Roman CYR"/>
          <w:sz w:val="24"/>
          <w:szCs w:val="24"/>
          <w:lang w:eastAsia="ru-RU"/>
        </w:rPr>
        <w:t>Сковородневского</w:t>
      </w:r>
      <w:proofErr w:type="spellEnd"/>
      <w:r w:rsidR="004A7C3D">
        <w:rPr>
          <w:rFonts w:ascii="Times New Roman CYR" w:eastAsia="Times New Roman" w:hAnsi="Times New Roman CYR" w:cs="Times New Roman CYR"/>
          <w:sz w:val="24"/>
          <w:szCs w:val="24"/>
          <w:lang w:eastAsia="ru-RU"/>
        </w:rPr>
        <w:t xml:space="preserve"> сельсовета </w:t>
      </w:r>
      <w:proofErr w:type="spellStart"/>
      <w:r w:rsidR="004A7C3D">
        <w:rPr>
          <w:rFonts w:ascii="Times New Roman CYR" w:eastAsia="Times New Roman" w:hAnsi="Times New Roman CYR" w:cs="Times New Roman CYR"/>
          <w:sz w:val="24"/>
          <w:szCs w:val="24"/>
          <w:lang w:eastAsia="ru-RU"/>
        </w:rPr>
        <w:t>Хомутовского</w:t>
      </w:r>
      <w:proofErr w:type="spellEnd"/>
      <w:r w:rsidR="004A7C3D">
        <w:rPr>
          <w:rFonts w:ascii="Times New Roman CYR" w:eastAsia="Times New Roman" w:hAnsi="Times New Roman CYR" w:cs="Times New Roman CYR"/>
          <w:sz w:val="24"/>
          <w:szCs w:val="24"/>
          <w:lang w:eastAsia="ru-RU"/>
        </w:rPr>
        <w:t xml:space="preserve"> района Курской области </w:t>
      </w:r>
      <w:r w:rsidRPr="005D1A60">
        <w:rPr>
          <w:rFonts w:ascii="Times New Roman CYR" w:eastAsia="Times New Roman" w:hAnsi="Times New Roman CYR" w:cs="Times New Roman CYR"/>
          <w:sz w:val="24"/>
          <w:szCs w:val="24"/>
          <w:lang w:eastAsia="ru-RU"/>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r w:rsidR="004A7C3D">
        <w:rPr>
          <w:rFonts w:ascii="Times New Roman CYR" w:eastAsia="Times New Roman" w:hAnsi="Times New Roman CYR" w:cs="Times New Roman CYR"/>
          <w:sz w:val="24"/>
          <w:szCs w:val="24"/>
          <w:lang w:eastAsia="ru-RU"/>
        </w:rPr>
        <w:t xml:space="preserve">Администрации </w:t>
      </w:r>
      <w:proofErr w:type="spellStart"/>
      <w:r w:rsidR="00C51E46">
        <w:rPr>
          <w:rFonts w:ascii="Times New Roman CYR" w:eastAsia="Times New Roman" w:hAnsi="Times New Roman CYR" w:cs="Times New Roman CYR"/>
          <w:sz w:val="24"/>
          <w:szCs w:val="24"/>
          <w:lang w:eastAsia="ru-RU"/>
        </w:rPr>
        <w:t>Сковородневского</w:t>
      </w:r>
      <w:proofErr w:type="spellEnd"/>
      <w:r w:rsidR="004A7C3D">
        <w:rPr>
          <w:rFonts w:ascii="Times New Roman CYR" w:eastAsia="Times New Roman" w:hAnsi="Times New Roman CYR" w:cs="Times New Roman CYR"/>
          <w:sz w:val="24"/>
          <w:szCs w:val="24"/>
          <w:lang w:eastAsia="ru-RU"/>
        </w:rPr>
        <w:t xml:space="preserve"> сельсовета </w:t>
      </w:r>
      <w:proofErr w:type="spellStart"/>
      <w:r w:rsidR="004A7C3D">
        <w:rPr>
          <w:rFonts w:ascii="Times New Roman CYR" w:eastAsia="Times New Roman" w:hAnsi="Times New Roman CYR" w:cs="Times New Roman CYR"/>
          <w:sz w:val="24"/>
          <w:szCs w:val="24"/>
          <w:lang w:eastAsia="ru-RU"/>
        </w:rPr>
        <w:t>Хомутовского</w:t>
      </w:r>
      <w:proofErr w:type="spellEnd"/>
      <w:r w:rsidR="004A7C3D">
        <w:rPr>
          <w:rFonts w:ascii="Times New Roman CYR" w:eastAsia="Times New Roman" w:hAnsi="Times New Roman CYR" w:cs="Times New Roman CYR"/>
          <w:sz w:val="24"/>
          <w:szCs w:val="24"/>
          <w:lang w:eastAsia="ru-RU"/>
        </w:rPr>
        <w:t xml:space="preserve"> района</w:t>
      </w:r>
      <w:r w:rsidRPr="005D1A60">
        <w:rPr>
          <w:rFonts w:ascii="Times New Roman CYR" w:eastAsia="Times New Roman" w:hAnsi="Times New Roman CYR" w:cs="Times New Roman CYR"/>
          <w:sz w:val="24"/>
          <w:szCs w:val="24"/>
          <w:lang w:eastAsia="ru-RU"/>
        </w:rPr>
        <w:t xml:space="preserve"> (далее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968B3" w:rsidRDefault="005D1A60" w:rsidP="00E968B3">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Глава 2. Круг заявителей</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w:t>
      </w:r>
      <w:r w:rsidRPr="00E968B3">
        <w:rPr>
          <w:rFonts w:ascii="Times New Roman CYR" w:eastAsia="Times New Roman" w:hAnsi="Times New Roman CYR" w:cs="Times New Roman CYR"/>
          <w:sz w:val="24"/>
          <w:szCs w:val="24"/>
          <w:lang w:eastAsia="ru-RU"/>
        </w:rPr>
        <w:t xml:space="preserve">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w:t>
      </w:r>
      <w:r w:rsidRPr="00E968B3">
        <w:rPr>
          <w:rFonts w:ascii="Times New Roman CYR" w:eastAsia="Times New Roman" w:hAnsi="Times New Roman CYR" w:cs="Times New Roman CYR"/>
          <w:sz w:val="24"/>
          <w:szCs w:val="24"/>
          <w:lang w:eastAsia="ru-RU"/>
        </w:rPr>
        <w:lastRenderedPageBreak/>
        <w:t>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A7C3D" w:rsidRDefault="005D1A60" w:rsidP="004A7C3D">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4A7C3D">
        <w:rPr>
          <w:rFonts w:ascii="Times New Roman CYR" w:eastAsia="Times New Roman" w:hAnsi="Times New Roman CYR" w:cs="Times New Roman CYR"/>
          <w:b/>
          <w:sz w:val="24"/>
          <w:szCs w:val="24"/>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C51E4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C51E46">
        <w:rPr>
          <w:rFonts w:ascii="Times New Roman CYR" w:eastAsia="Times New Roman" w:hAnsi="Times New Roman CYR" w:cs="Times New Roman CYR"/>
          <w:color w:val="000000" w:themeColor="text1"/>
          <w:sz w:val="24"/>
          <w:szCs w:val="24"/>
          <w:lang w:eastAsia="ru-RU"/>
        </w:rPr>
        <w:t xml:space="preserve">по адресу </w:t>
      </w:r>
      <w:r w:rsidR="00C51E46" w:rsidRPr="00C51E46">
        <w:rPr>
          <w:rFonts w:ascii="Times New Roman CYR" w:eastAsia="Times New Roman" w:hAnsi="Times New Roman CYR" w:cs="Times New Roman CYR"/>
          <w:color w:val="000000" w:themeColor="text1"/>
          <w:sz w:val="24"/>
          <w:szCs w:val="24"/>
          <w:lang w:eastAsia="ru-RU"/>
        </w:rPr>
        <w:t>https://skovorodnevskij-r38.gosweb.gosuslugi.ru/</w:t>
      </w:r>
      <w:r w:rsidRPr="005D1A60">
        <w:rPr>
          <w:rFonts w:ascii="Times New Roman CYR" w:eastAsia="Times New Roman" w:hAnsi="Times New Roman CYR" w:cs="Times New Roman CYR"/>
          <w:sz w:val="24"/>
          <w:szCs w:val="24"/>
          <w:lang w:eastAsia="ru-RU"/>
        </w:rPr>
        <w:t xml:space="preserve"> (далее - официальный сайт администрации), через федеральн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государственн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информационн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систем</w:t>
      </w:r>
      <w:r>
        <w:rPr>
          <w:rFonts w:ascii="Times New Roman CYR" w:eastAsia="Times New Roman" w:hAnsi="Times New Roman CYR" w:cs="Times New Roman CYR"/>
          <w:sz w:val="24"/>
          <w:szCs w:val="24"/>
          <w:lang w:eastAsia="ru-RU"/>
        </w:rPr>
        <w:t>у</w:t>
      </w:r>
      <w:r w:rsidRPr="005D1A60">
        <w:rPr>
          <w:rFonts w:ascii="Times New Roman CYR" w:eastAsia="Times New Roman" w:hAnsi="Times New Roman CYR" w:cs="Times New Roman CYR"/>
          <w:sz w:val="24"/>
          <w:szCs w:val="24"/>
          <w:lang w:eastAsia="ru-RU"/>
        </w:rPr>
        <w:t xml:space="preserve"> «Единый портал государственных и муниципальных услуг (функций)»,  (далее - Портал), </w:t>
      </w:r>
      <w:r w:rsidRPr="00C51E46">
        <w:rPr>
          <w:rFonts w:ascii="Times New Roman CYR" w:eastAsia="Times New Roman" w:hAnsi="Times New Roman CYR" w:cs="Times New Roman CYR"/>
          <w:color w:val="000000" w:themeColor="text1"/>
          <w:sz w:val="24"/>
          <w:szCs w:val="24"/>
          <w:lang w:eastAsia="ru-RU"/>
        </w:rPr>
        <w:t xml:space="preserve">по электронной почте администрации </w:t>
      </w:r>
      <w:r w:rsidR="00C51E46" w:rsidRPr="00C51E46">
        <w:rPr>
          <w:rFonts w:ascii="Times New Roman CYR" w:eastAsia="Times New Roman" w:hAnsi="Times New Roman CYR" w:cs="Times New Roman CYR"/>
          <w:color w:val="000000" w:themeColor="text1"/>
          <w:sz w:val="24"/>
          <w:szCs w:val="24"/>
          <w:lang w:eastAsia="ru-RU"/>
        </w:rPr>
        <w:t xml:space="preserve">adm.skovorodnevo@yandex.ru </w:t>
      </w:r>
      <w:r w:rsidRPr="00C51E46">
        <w:rPr>
          <w:rFonts w:ascii="Times New Roman CYR" w:eastAsia="Times New Roman" w:hAnsi="Times New Roman CYR" w:cs="Times New Roman CYR"/>
          <w:color w:val="000000" w:themeColor="text1"/>
          <w:sz w:val="24"/>
          <w:szCs w:val="24"/>
          <w:lang w:eastAsia="ru-RU"/>
        </w:rPr>
        <w:t>(далее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6A4B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6A4BD7" w:rsidRPr="006A4BD7">
        <w:rPr>
          <w:rFonts w:ascii="Times New Roman CYR" w:eastAsia="Times New Roman" w:hAnsi="Times New Roman CYR" w:cs="Times New Roman CYR"/>
          <w:color w:val="000000" w:themeColor="text1"/>
          <w:sz w:val="24"/>
          <w:szCs w:val="24"/>
          <w:lang w:eastAsia="ru-RU"/>
        </w:rPr>
        <w:t>8 (47137) 39224</w:t>
      </w:r>
      <w:r w:rsidR="006A4BD7">
        <w:rPr>
          <w:rFonts w:ascii="Times New Roman CYR" w:eastAsia="Times New Roman" w:hAnsi="Times New Roman CYR" w:cs="Times New Roman CYR"/>
          <w:color w:val="000000" w:themeColor="text1"/>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15. Обращения заявителя или его представителя о предоставлении информации по вопросам предоставления муниципальной услуги рассматриваются </w:t>
      </w:r>
      <w:r w:rsidRPr="00E968B3">
        <w:rPr>
          <w:rFonts w:ascii="Times New Roman CYR" w:eastAsia="Times New Roman" w:hAnsi="Times New Roman CYR" w:cs="Times New Roman CYR"/>
          <w:sz w:val="24"/>
          <w:szCs w:val="24"/>
          <w:lang w:eastAsia="ru-RU"/>
        </w:rPr>
        <w:t>в течение 30 календарных дней со дня регистрации обращения.</w:t>
      </w:r>
      <w:r w:rsidRPr="005D1A60">
        <w:rPr>
          <w:rFonts w:ascii="Times New Roman CYR" w:eastAsia="Times New Roman" w:hAnsi="Times New Roman CYR" w:cs="Times New Roman CYR"/>
          <w:sz w:val="24"/>
          <w:szCs w:val="24"/>
          <w:lang w:eastAsia="ru-RU"/>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968B3"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РАЗДЕЛ II. СТАНДАРТ ПРЕДОСТАВЛЕНИЯ МУНИЦИПАЛЬНОЙ УСЛУГИ</w:t>
      </w:r>
    </w:p>
    <w:p w:rsidR="005D1A60" w:rsidRPr="00E968B3"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5D1A60" w:rsidRPr="00E968B3" w:rsidRDefault="005D1A60" w:rsidP="00E968B3">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Глава 4. Наименование муниципальной услуги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E968B3" w:rsidRDefault="002E75E3" w:rsidP="00E968B3">
      <w:pPr>
        <w:widowControl w:val="0"/>
        <w:autoSpaceDE w:val="0"/>
        <w:autoSpaceDN w:val="0"/>
        <w:adjustRightInd w:val="0"/>
        <w:spacing w:after="0" w:line="240" w:lineRule="auto"/>
        <w:ind w:firstLine="720"/>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Глава 5. Наименование органа, предоставляющего муниципальную услугу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968B3" w:rsidRDefault="005D1A60" w:rsidP="00E968B3">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968B3" w:rsidRDefault="005D1A60" w:rsidP="00E968B3">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 xml:space="preserve">Глава 7. Срок предоставления муниципальной услуги, срок выдачи </w:t>
      </w:r>
      <w:r w:rsidRPr="00E968B3">
        <w:rPr>
          <w:rFonts w:ascii="Times New Roman CYR" w:eastAsia="Times New Roman" w:hAnsi="Times New Roman CYR" w:cs="Times New Roman CYR"/>
          <w:b/>
          <w:sz w:val="24"/>
          <w:szCs w:val="24"/>
          <w:lang w:eastAsia="ru-RU"/>
        </w:rPr>
        <w:lastRenderedPageBreak/>
        <w:t>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23.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00C51E46">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х дней со дня поступления в администрацию документов, указанных в пунктах 26 и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24.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выдается заявителю или его представителю в течение одного рабочего дня со дня подписания главой администрации такого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968B3" w:rsidRDefault="005D1A60" w:rsidP="00E968B3">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968B3" w:rsidRDefault="005D1A60" w:rsidP="00E968B3">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E968B3">
        <w:rPr>
          <w:rFonts w:ascii="Times New Roman CYR" w:eastAsia="Times New Roman" w:hAnsi="Times New Roman CYR" w:cs="Times New Roman CYR"/>
          <w:b/>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26. С целью получения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27.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31.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w:t>
      </w:r>
      <w:r w:rsidRPr="005D1A60">
        <w:rPr>
          <w:rFonts w:ascii="Times New Roman CYR" w:eastAsia="Times New Roman" w:hAnsi="Times New Roman CYR" w:cs="Times New Roman CYR"/>
          <w:sz w:val="24"/>
          <w:szCs w:val="24"/>
          <w:lang w:eastAsia="ru-RU"/>
        </w:rPr>
        <w:lastRenderedPageBreak/>
        <w:t>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33.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CE7668">
        <w:rPr>
          <w:rFonts w:ascii="Times New Roman CYR" w:eastAsia="Times New Roman" w:hAnsi="Times New Roman CYR" w:cs="Times New Roman CYR"/>
          <w:sz w:val="24"/>
          <w:szCs w:val="24"/>
          <w:lang w:eastAsia="ru-RU"/>
        </w:rPr>
        <w:t>Курской</w:t>
      </w:r>
      <w:r w:rsidRPr="005D1A60">
        <w:rPr>
          <w:rFonts w:ascii="Times New Roman CYR" w:eastAsia="Times New Roman" w:hAnsi="Times New Roman CYR" w:cs="Times New Roman CYR"/>
          <w:sz w:val="24"/>
          <w:szCs w:val="24"/>
          <w:lang w:eastAsia="ru-RU"/>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34. Основаниями для отказа в приеме документов являются: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36. Отказ в приеме документов не препятствует повторному обращению заявителей </w:t>
      </w:r>
      <w:r w:rsidRPr="005D1A60">
        <w:rPr>
          <w:rFonts w:ascii="Times New Roman CYR" w:eastAsia="Times New Roman" w:hAnsi="Times New Roman CYR" w:cs="Times New Roman CYR"/>
          <w:sz w:val="24"/>
          <w:szCs w:val="24"/>
          <w:lang w:eastAsia="ru-RU"/>
        </w:rPr>
        <w:lastRenderedPageBreak/>
        <w:t>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37. Основания для приостановления предоставления муниципальной услуги законодательством не предусмотрены.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39.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40. Муниципальная услуга предоставляется без взимания государственной пошлины или иной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176529">
        <w:rPr>
          <w:rFonts w:ascii="Times New Roman CYR" w:eastAsia="Times New Roman" w:hAnsi="Times New Roman CYR" w:cs="Times New Roman CYR"/>
          <w:b/>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w:t>
      </w:r>
      <w:r w:rsidRPr="005D1A60">
        <w:rPr>
          <w:rFonts w:ascii="Times New Roman CYR" w:eastAsia="Times New Roman" w:hAnsi="Times New Roman CYR" w:cs="Times New Roman CYR"/>
          <w:sz w:val="24"/>
          <w:szCs w:val="24"/>
          <w:lang w:eastAsia="ru-RU"/>
        </w:rPr>
        <w:t>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43. Максимальное время ожидания в очереди при подаче заявления и документов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176529">
      <w:pPr>
        <w:widowControl w:val="0"/>
        <w:autoSpaceDE w:val="0"/>
        <w:autoSpaceDN w:val="0"/>
        <w:adjustRightInd w:val="0"/>
        <w:spacing w:after="0" w:line="240" w:lineRule="auto"/>
        <w:ind w:firstLine="559"/>
        <w:rPr>
          <w:rFonts w:ascii="Times New Roman CYR" w:eastAsia="Times New Roman" w:hAnsi="Times New Roman CYR" w:cs="Times New Roman CYR"/>
          <w:sz w:val="24"/>
          <w:szCs w:val="24"/>
          <w:lang w:eastAsia="ru-RU"/>
        </w:rPr>
      </w:pPr>
      <w:r w:rsidRPr="00176529">
        <w:rPr>
          <w:rFonts w:ascii="Times New Roman CYR" w:eastAsia="Times New Roman" w:hAnsi="Times New Roman CYR" w:cs="Times New Roman CYR"/>
          <w:b/>
          <w:sz w:val="24"/>
          <w:szCs w:val="24"/>
          <w:lang w:eastAsia="ru-RU"/>
        </w:rPr>
        <w:t>Глава 18. Срок и порядок регистрации заявления, в том числе в электронной форм</w:t>
      </w:r>
      <w:r w:rsidRPr="005D1A60">
        <w:rPr>
          <w:rFonts w:ascii="Times New Roman CYR" w:eastAsia="Times New Roman" w:hAnsi="Times New Roman CYR" w:cs="Times New Roman CYR"/>
          <w:sz w:val="24"/>
          <w:szCs w:val="24"/>
          <w:lang w:eastAsia="ru-RU"/>
        </w:rPr>
        <w:t>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47. Днем регистрации документов является день их поступления в администрацию </w:t>
      </w:r>
      <w:r w:rsidRPr="005D1A60">
        <w:rPr>
          <w:rFonts w:ascii="Times New Roman CYR" w:eastAsia="Times New Roman" w:hAnsi="Times New Roman CYR" w:cs="Times New Roman CYR"/>
          <w:sz w:val="24"/>
          <w:szCs w:val="24"/>
          <w:lang w:eastAsia="ru-RU"/>
        </w:rPr>
        <w:lastRenderedPageBreak/>
        <w:t>(до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76529" w:rsidRDefault="005D1A60" w:rsidP="00176529">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176529">
        <w:rPr>
          <w:rFonts w:ascii="Times New Roman CYR" w:eastAsia="Times New Roman" w:hAnsi="Times New Roman CYR" w:cs="Times New Roman CYR"/>
          <w:b/>
          <w:sz w:val="24"/>
          <w:szCs w:val="24"/>
          <w:lang w:eastAsia="ru-RU"/>
        </w:rPr>
        <w:t>Глава 19. Требования к помещениям, в которых предоставляется муниципальная услуга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49. 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76529">
        <w:rPr>
          <w:rFonts w:ascii="Times New Roman CYR" w:eastAsia="Times New Roman" w:hAnsi="Times New Roman CYR" w:cs="Times New Roman CYR"/>
          <w:sz w:val="24"/>
          <w:szCs w:val="24"/>
          <w:lang w:eastAsia="ru-RU"/>
        </w:rPr>
        <w:t xml:space="preserve"> муниципаль</w:t>
      </w:r>
      <w:r w:rsidR="00714762">
        <w:rPr>
          <w:rFonts w:ascii="Times New Roman CYR" w:eastAsia="Times New Roman" w:hAnsi="Times New Roman CYR" w:cs="Times New Roman CYR"/>
          <w:sz w:val="24"/>
          <w:szCs w:val="24"/>
          <w:lang w:eastAsia="ru-RU"/>
        </w:rPr>
        <w:t>но</w:t>
      </w:r>
      <w:r w:rsidR="00176529">
        <w:rPr>
          <w:rFonts w:ascii="Times New Roman CYR" w:eastAsia="Times New Roman" w:hAnsi="Times New Roman CYR" w:cs="Times New Roman CYR"/>
          <w:sz w:val="24"/>
          <w:szCs w:val="24"/>
          <w:lang w:eastAsia="ru-RU"/>
        </w:rPr>
        <w:t>го образования,</w:t>
      </w:r>
      <w:r w:rsidRPr="005D1A60">
        <w:rPr>
          <w:rFonts w:ascii="Times New Roman CYR" w:eastAsia="Times New Roman" w:hAnsi="Times New Roman CYR" w:cs="Times New Roman CYR"/>
          <w:sz w:val="24"/>
          <w:szCs w:val="24"/>
          <w:lang w:eastAsia="ru-RU"/>
        </w:rPr>
        <w:t xml:space="preserve"> меры для обеспечения доступа инвалидов к месту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698"/>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 xml:space="preserve">Глава 20. Показатели доступности и качества муниципальной услуги, в том </w:t>
      </w:r>
      <w:r w:rsidRPr="00714762">
        <w:rPr>
          <w:rFonts w:ascii="Times New Roman CYR" w:eastAsia="Times New Roman" w:hAnsi="Times New Roman CYR" w:cs="Times New Roman CYR"/>
          <w:b/>
          <w:sz w:val="24"/>
          <w:szCs w:val="24"/>
          <w:lang w:eastAsia="ru-RU"/>
        </w:rPr>
        <w:lastRenderedPageBreak/>
        <w:t>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58. 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64. Муниципальная услуга по экстерриториальному принципу не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информирование заявителей или их представителей о порядке предоставления </w:t>
      </w:r>
      <w:r w:rsidRPr="005D1A60">
        <w:rPr>
          <w:rFonts w:ascii="Times New Roman CYR" w:eastAsia="Times New Roman" w:hAnsi="Times New Roman CYR" w:cs="Times New Roman CYR"/>
          <w:sz w:val="24"/>
          <w:szCs w:val="24"/>
          <w:lang w:eastAsia="ru-RU"/>
        </w:rPr>
        <w:lastRenderedPageBreak/>
        <w:t>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w:t>
      </w:r>
      <w:r w:rsidRPr="005D1A60">
        <w:rPr>
          <w:rFonts w:ascii="Times New Roman CYR" w:eastAsia="Times New Roman" w:hAnsi="Times New Roman CYR" w:cs="Times New Roman CYR"/>
          <w:sz w:val="24"/>
          <w:szCs w:val="24"/>
          <w:lang w:eastAsia="ru-RU"/>
        </w:rPr>
        <w:lastRenderedPageBreak/>
        <w:t>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22. Состав и последовательность административных процедур</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71. Предоставление муниципальной услуги включает в себя следующие административные процедуры: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72. При предоставлении муниципальной услуги МФЦ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23. Прием,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w:t>
      </w:r>
      <w:r w:rsidRPr="005D1A60">
        <w:rPr>
          <w:rFonts w:ascii="Times New Roman CYR" w:eastAsia="Times New Roman" w:hAnsi="Times New Roman CYR" w:cs="Times New Roman CYR"/>
          <w:sz w:val="24"/>
          <w:szCs w:val="24"/>
          <w:lang w:eastAsia="ru-RU"/>
        </w:rPr>
        <w:lastRenderedPageBreak/>
        <w:t>приеме документов по почтовому адресу, указанному в заявлении.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85.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86.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w:t>
      </w:r>
      <w:r w:rsidRPr="005D1A60">
        <w:rPr>
          <w:rFonts w:ascii="Times New Roman CYR" w:eastAsia="Times New Roman" w:hAnsi="Times New Roman CYR" w:cs="Times New Roman CYR"/>
          <w:sz w:val="24"/>
          <w:szCs w:val="24"/>
          <w:lang w:eastAsia="ru-RU"/>
        </w:rPr>
        <w:lastRenderedPageBreak/>
        <w:t>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 xml:space="preserve">Глава 25. Подготовка выписки из </w:t>
      </w:r>
      <w:proofErr w:type="spellStart"/>
      <w:r w:rsidRPr="00714762">
        <w:rPr>
          <w:rFonts w:ascii="Times New Roman CYR" w:eastAsia="Times New Roman" w:hAnsi="Times New Roman CYR" w:cs="Times New Roman CYR"/>
          <w:b/>
          <w:sz w:val="24"/>
          <w:szCs w:val="24"/>
          <w:lang w:eastAsia="ru-RU"/>
        </w:rPr>
        <w:t>похозяйственных</w:t>
      </w:r>
      <w:proofErr w:type="spellEnd"/>
      <w:r w:rsidRPr="00714762">
        <w:rPr>
          <w:rFonts w:ascii="Times New Roman CYR" w:eastAsia="Times New Roman" w:hAnsi="Times New Roman CYR" w:cs="Times New Roman CYR"/>
          <w:b/>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90.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91. 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 когда выписка изложена на нескольких листах, они должны быть прошиты и пронумерованы. Запись о количестве прошитых листов (например:</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w:t>
      </w:r>
      <w:r w:rsidRPr="003E638F">
        <w:rPr>
          <w:rFonts w:ascii="Times New Roman CYR" w:eastAsia="Times New Roman" w:hAnsi="Times New Roman CYR" w:cs="Times New Roman CYR"/>
          <w:sz w:val="24"/>
          <w:szCs w:val="24"/>
          <w:lang w:eastAsia="ru-RU"/>
        </w:rPr>
        <w:lastRenderedPageBreak/>
        <w:t>органе местного самоуправления.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93. Результатом административной процедуры является выписка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94. Способом фиксации результата административной процедуры является подписание главой администрации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 xml:space="preserve">Глава 26. Направление (выдача) заявителю или его представителю выписки из </w:t>
      </w:r>
      <w:proofErr w:type="spellStart"/>
      <w:r w:rsidRPr="00714762">
        <w:rPr>
          <w:rFonts w:ascii="Times New Roman CYR" w:eastAsia="Times New Roman" w:hAnsi="Times New Roman CYR" w:cs="Times New Roman CYR"/>
          <w:b/>
          <w:sz w:val="24"/>
          <w:szCs w:val="24"/>
          <w:lang w:eastAsia="ru-RU"/>
        </w:rPr>
        <w:t>похозяйственных</w:t>
      </w:r>
      <w:proofErr w:type="spellEnd"/>
      <w:r w:rsidRPr="00714762">
        <w:rPr>
          <w:rFonts w:ascii="Times New Roman CYR" w:eastAsia="Times New Roman" w:hAnsi="Times New Roman CYR" w:cs="Times New Roman CYR"/>
          <w:b/>
          <w:sz w:val="24"/>
          <w:szCs w:val="24"/>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95. Основанием для начала административной процедуры является подписание главой администрации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97. При личном получении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98. Результатом административной процедуры является направление (выдача) заявителю или его представителю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99. Способом фиксации результата административной процедуры является </w:t>
      </w:r>
      <w:r w:rsidRPr="005D1A60">
        <w:rPr>
          <w:rFonts w:ascii="Times New Roman CYR" w:eastAsia="Times New Roman" w:hAnsi="Times New Roman CYR" w:cs="Times New Roman CYR"/>
          <w:sz w:val="24"/>
          <w:szCs w:val="24"/>
          <w:lang w:eastAsia="ru-RU"/>
        </w:rPr>
        <w:lastRenderedPageBreak/>
        <w:t xml:space="preserve">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27. Особенности выполнения административных действий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101. Информация, указанная в пункте 100 настоящего административного регламента, предоставляется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102.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по вопросам, указанным в пункте 10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проводит проверку полноты пакета документов и соответствия документов </w:t>
      </w:r>
      <w:r w:rsidRPr="005D1A60">
        <w:rPr>
          <w:rFonts w:ascii="Times New Roman CYR" w:eastAsia="Times New Roman" w:hAnsi="Times New Roman CYR" w:cs="Times New Roman CYR"/>
          <w:sz w:val="24"/>
          <w:szCs w:val="24"/>
          <w:lang w:eastAsia="ru-RU"/>
        </w:rPr>
        <w:lastRenderedPageBreak/>
        <w:t>требованиям, указанным в пункте 31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7) уведомляет заявителя или его представителя о возможной необходимости </w:t>
      </w:r>
      <w:r w:rsidRPr="005D1A60">
        <w:rPr>
          <w:rFonts w:ascii="Times New Roman CYR" w:eastAsia="Times New Roman" w:hAnsi="Times New Roman CYR" w:cs="Times New Roman CYR"/>
          <w:sz w:val="24"/>
          <w:szCs w:val="24"/>
          <w:lang w:eastAsia="ru-RU"/>
        </w:rPr>
        <w:lastRenderedPageBreak/>
        <w:t>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110. При получении МФЦ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proofErr w:type="spellStart"/>
      <w:r w:rsidRPr="005D1A60">
        <w:rPr>
          <w:rFonts w:ascii="Times New Roman CYR" w:eastAsia="Times New Roman" w:hAnsi="Times New Roman CYR" w:cs="Times New Roman CYR"/>
          <w:sz w:val="24"/>
          <w:szCs w:val="24"/>
          <w:lang w:eastAsia="ru-RU"/>
        </w:rPr>
        <w:t>смс-информирования</w:t>
      </w:r>
      <w:proofErr w:type="spellEnd"/>
      <w:r w:rsidRPr="005D1A60">
        <w:rPr>
          <w:rFonts w:ascii="Times New Roman CYR" w:eastAsia="Times New Roman" w:hAnsi="Times New Roman CYR" w:cs="Times New Roman CYR"/>
          <w:sz w:val="24"/>
          <w:szCs w:val="24"/>
          <w:lang w:eastAsia="ru-RU"/>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111.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90-92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117. В случае принятия решения, указанного в подпункте 2 пункта 114 настоящего административного регламента, должностное лицо администрации, ответственное за </w:t>
      </w:r>
      <w:r w:rsidRPr="005D1A60">
        <w:rPr>
          <w:rFonts w:ascii="Times New Roman CYR" w:eastAsia="Times New Roman" w:hAnsi="Times New Roman CYR" w:cs="Times New Roman CYR"/>
          <w:sz w:val="24"/>
          <w:szCs w:val="24"/>
          <w:lang w:eastAsia="ru-RU"/>
        </w:rPr>
        <w:lastRenderedPageBreak/>
        <w:t>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120.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или о направлении указанных выписки (выписок)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122.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123.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131.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нарушения прав и законных интересов заявителей или их представителей </w:t>
      </w:r>
      <w:r w:rsidRPr="005D1A60">
        <w:rPr>
          <w:rFonts w:ascii="Times New Roman CYR" w:eastAsia="Times New Roman" w:hAnsi="Times New Roman CYR" w:cs="Times New Roman CYR"/>
          <w:sz w:val="24"/>
          <w:szCs w:val="24"/>
          <w:lang w:eastAsia="ru-RU"/>
        </w:rPr>
        <w:lastRenderedPageBreak/>
        <w:t>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133. Контроль за предоставлением муниципальной услуги осуществляется в соответствии с действующим законодательством.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14762" w:rsidRPr="005D1A60" w:rsidRDefault="0071476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714762" w:rsidRDefault="005D1A60" w:rsidP="00714762">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5D1A60" w:rsidRPr="00E968B3"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w:t>
      </w:r>
      <w:r w:rsidR="006A4BD7">
        <w:rPr>
          <w:rFonts w:ascii="Times New Roman CYR" w:eastAsia="Times New Roman" w:hAnsi="Times New Roman CYR" w:cs="Times New Roman CYR"/>
          <w:b/>
          <w:sz w:val="24"/>
          <w:szCs w:val="24"/>
          <w:lang w:eastAsia="ru-RU"/>
        </w:rPr>
        <w:t xml:space="preserve"> </w:t>
      </w:r>
      <w:r w:rsidRPr="00E968B3">
        <w:rPr>
          <w:rFonts w:ascii="Times New Roman CYR" w:eastAsia="Times New Roman" w:hAnsi="Times New Roman CYR" w:cs="Times New Roman CYR"/>
          <w:b/>
          <w:sz w:val="24"/>
          <w:szCs w:val="24"/>
          <w:lang w:eastAsia="ru-RU"/>
        </w:rPr>
        <w:t>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136.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14762">
        <w:rPr>
          <w:rFonts w:ascii="Times New Roman CYR" w:eastAsia="Times New Roman" w:hAnsi="Times New Roman CYR" w:cs="Times New Roman CYR"/>
          <w:sz w:val="24"/>
          <w:szCs w:val="24"/>
          <w:lang w:eastAsia="ru-RU"/>
        </w:rPr>
        <w:t>Курской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14762">
        <w:rPr>
          <w:rFonts w:ascii="Times New Roman CYR" w:eastAsia="Times New Roman" w:hAnsi="Times New Roman CYR" w:cs="Times New Roman CYR"/>
          <w:sz w:val="24"/>
          <w:szCs w:val="24"/>
          <w:lang w:eastAsia="ru-RU"/>
        </w:rPr>
        <w:t>Курской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14762">
        <w:rPr>
          <w:rFonts w:ascii="Times New Roman CYR" w:eastAsia="Times New Roman" w:hAnsi="Times New Roman CYR" w:cs="Times New Roman CYR"/>
          <w:sz w:val="24"/>
          <w:szCs w:val="24"/>
          <w:lang w:eastAsia="ru-RU"/>
        </w:rPr>
        <w:t>Курской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352588">
        <w:rPr>
          <w:rFonts w:ascii="Times New Roman CYR" w:eastAsia="Times New Roman" w:hAnsi="Times New Roman CYR" w:cs="Times New Roman CYR"/>
          <w:sz w:val="24"/>
          <w:szCs w:val="24"/>
          <w:lang w:eastAsia="ru-RU"/>
        </w:rPr>
        <w:t>Курской</w:t>
      </w:r>
      <w:bookmarkStart w:id="0" w:name="_GoBack"/>
      <w:bookmarkEnd w:id="0"/>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14762">
        <w:rPr>
          <w:rFonts w:ascii="Times New Roman CYR" w:eastAsia="Times New Roman" w:hAnsi="Times New Roman CYR" w:cs="Times New Roman CYR"/>
          <w:sz w:val="24"/>
          <w:szCs w:val="24"/>
          <w:lang w:eastAsia="ru-RU"/>
        </w:rPr>
        <w:t>Курской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4762"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b/>
          <w:sz w:val="24"/>
          <w:szCs w:val="24"/>
          <w:lang w:eastAsia="ru-RU"/>
        </w:rPr>
      </w:pPr>
      <w:r w:rsidRPr="00714762">
        <w:rPr>
          <w:rFonts w:ascii="Times New Roman CYR" w:eastAsia="Times New Roman" w:hAnsi="Times New Roman CYR" w:cs="Times New Roman CYR"/>
          <w:b/>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139. Жалоба на решения и действия (бездействие) главы администрации подается главе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140.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141. Жалобы на решения и действия (бездействие) работника МФЦ подаются руководителю этого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142. Жалобы на решения и действия (бездействие) МФЦ подаются в министерство экономического развития </w:t>
      </w:r>
      <w:r w:rsidR="00352588">
        <w:rPr>
          <w:rFonts w:ascii="Times New Roman CYR" w:eastAsia="Times New Roman" w:hAnsi="Times New Roman CYR" w:cs="Times New Roman CYR"/>
          <w:sz w:val="24"/>
          <w:szCs w:val="24"/>
          <w:lang w:eastAsia="ru-RU"/>
        </w:rPr>
        <w:t>Курской</w:t>
      </w:r>
      <w:r w:rsidRPr="005D1A60">
        <w:rPr>
          <w:rFonts w:ascii="Times New Roman CYR" w:eastAsia="Times New Roman" w:hAnsi="Times New Roman CYR" w:cs="Times New Roman CYR"/>
          <w:sz w:val="24"/>
          <w:szCs w:val="24"/>
          <w:lang w:eastAsia="ru-RU"/>
        </w:rPr>
        <w:t xml:space="preserve"> области или министру экономического развития </w:t>
      </w:r>
      <w:r w:rsidR="00352588">
        <w:rPr>
          <w:rFonts w:ascii="Times New Roman CYR" w:eastAsia="Times New Roman" w:hAnsi="Times New Roman CYR" w:cs="Times New Roman CYR"/>
          <w:sz w:val="24"/>
          <w:szCs w:val="24"/>
          <w:lang w:eastAsia="ru-RU"/>
        </w:rPr>
        <w:t>Курской</w:t>
      </w:r>
      <w:r w:rsidRPr="005D1A60">
        <w:rPr>
          <w:rFonts w:ascii="Times New Roman CYR" w:eastAsia="Times New Roman" w:hAnsi="Times New Roman CYR" w:cs="Times New Roman CYR"/>
          <w:sz w:val="24"/>
          <w:szCs w:val="24"/>
          <w:lang w:eastAsia="ru-RU"/>
        </w:rPr>
        <w:t xml:space="preserve"> 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714762">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14762">
        <w:rPr>
          <w:rFonts w:ascii="Times New Roman CYR" w:eastAsia="Times New Roman" w:hAnsi="Times New Roman CYR" w:cs="Times New Roman CYR"/>
          <w:b/>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143.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путем обращения заявителя или его представителя через организации почтовой </w:t>
      </w:r>
      <w:r w:rsidRPr="005D1A60">
        <w:rPr>
          <w:rFonts w:ascii="Times New Roman CYR" w:eastAsia="Times New Roman" w:hAnsi="Times New Roman CYR" w:cs="Times New Roman CYR"/>
          <w:sz w:val="24"/>
          <w:szCs w:val="24"/>
          <w:lang w:eastAsia="ru-RU"/>
        </w:rPr>
        <w:lastRenderedPageBreak/>
        <w:t>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714762">
      <w:pPr>
        <w:widowControl w:val="0"/>
        <w:autoSpaceDE w:val="0"/>
        <w:autoSpaceDN w:val="0"/>
        <w:adjustRightInd w:val="0"/>
        <w:spacing w:after="0" w:line="240" w:lineRule="auto"/>
        <w:ind w:firstLine="1118"/>
        <w:jc w:val="both"/>
        <w:rPr>
          <w:rFonts w:ascii="Times New Roman CYR" w:eastAsia="Times New Roman" w:hAnsi="Times New Roman CYR" w:cs="Times New Roman CYR"/>
          <w:sz w:val="24"/>
          <w:szCs w:val="24"/>
          <w:lang w:eastAsia="ru-RU"/>
        </w:rPr>
      </w:pPr>
      <w:r w:rsidRPr="00714762">
        <w:rPr>
          <w:rFonts w:ascii="Times New Roman CYR" w:eastAsia="Times New Roman" w:hAnsi="Times New Roman CYR" w:cs="Times New Roman CYR"/>
          <w:b/>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w:t>
      </w:r>
      <w:r w:rsidRPr="005D1A60">
        <w:rPr>
          <w:rFonts w:ascii="Times New Roman CYR" w:eastAsia="Times New Roman" w:hAnsi="Times New Roman CYR" w:cs="Times New Roman CYR"/>
          <w:sz w:val="24"/>
          <w:szCs w:val="24"/>
          <w:lang w:eastAsia="ru-RU"/>
        </w:rPr>
        <w:t>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146.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E968B3" w:rsidRDefault="00E968B3"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p>
    <w:p w:rsidR="005D1A60" w:rsidRPr="005D1A60" w:rsidRDefault="0027060E"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П</w:t>
      </w:r>
      <w:r w:rsidR="005D1A60" w:rsidRPr="005D1A60">
        <w:rPr>
          <w:rFonts w:ascii="Times New Roman CYR" w:eastAsia="Times New Roman" w:hAnsi="Times New Roman CYR" w:cs="Times New Roman CYR"/>
          <w:sz w:val="24"/>
          <w:szCs w:val="24"/>
          <w:lang w:eastAsia="ru-RU"/>
        </w:rPr>
        <w:t xml:space="preserve">риложение </w:t>
      </w:r>
    </w:p>
    <w:p w:rsidR="005D1A60" w:rsidRPr="005D1A60" w:rsidRDefault="005D1A60" w:rsidP="00714762">
      <w:pPr>
        <w:widowControl w:val="0"/>
        <w:autoSpaceDE w:val="0"/>
        <w:autoSpaceDN w:val="0"/>
        <w:adjustRightInd w:val="0"/>
        <w:spacing w:after="0" w:line="240" w:lineRule="auto"/>
        <w:ind w:left="5172"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 административному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Pr="005D1A60">
        <w:rPr>
          <w:rFonts w:ascii="Times New Roman CYR" w:eastAsia="Times New Roman" w:hAnsi="Times New Roman CYR" w:cs="Times New Roman CYR"/>
          <w:sz w:val="24"/>
          <w:szCs w:val="24"/>
          <w:lang w:eastAsia="ru-RU"/>
        </w:rPr>
        <w:t xml:space="preserve">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714762">
            <w:pPr>
              <w:widowControl w:val="0"/>
              <w:autoSpaceDE w:val="0"/>
              <w:autoSpaceDN w:val="0"/>
              <w:adjustRightInd w:val="0"/>
              <w:spacing w:after="0" w:line="240" w:lineRule="auto"/>
              <w:ind w:left="279" w:hanging="69"/>
              <w:jc w:val="right"/>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p>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714762">
            <w:pPr>
              <w:widowControl w:val="0"/>
              <w:autoSpaceDE w:val="0"/>
              <w:autoSpaceDN w:val="0"/>
              <w:adjustRightInd w:val="0"/>
              <w:spacing w:after="0" w:line="240" w:lineRule="auto"/>
              <w:ind w:hanging="6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714762">
      <w:pPr>
        <w:widowControl w:val="0"/>
        <w:autoSpaceDE w:val="0"/>
        <w:autoSpaceDN w:val="0"/>
        <w:adjustRightInd w:val="0"/>
        <w:spacing w:after="0" w:line="240" w:lineRule="auto"/>
        <w:ind w:left="5103"/>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5A1C2C"/>
    <w:rsid w:val="00176529"/>
    <w:rsid w:val="001A0962"/>
    <w:rsid w:val="0021733A"/>
    <w:rsid w:val="0027060E"/>
    <w:rsid w:val="002E75E3"/>
    <w:rsid w:val="0033631A"/>
    <w:rsid w:val="00352588"/>
    <w:rsid w:val="003E638F"/>
    <w:rsid w:val="004306FE"/>
    <w:rsid w:val="004A7C3D"/>
    <w:rsid w:val="005A1C2C"/>
    <w:rsid w:val="005C53FA"/>
    <w:rsid w:val="005D1A60"/>
    <w:rsid w:val="006A4BD7"/>
    <w:rsid w:val="00714762"/>
    <w:rsid w:val="0088214F"/>
    <w:rsid w:val="00901E6F"/>
    <w:rsid w:val="0092655A"/>
    <w:rsid w:val="00A1702F"/>
    <w:rsid w:val="00AA5692"/>
    <w:rsid w:val="00AE140E"/>
    <w:rsid w:val="00AF2C34"/>
    <w:rsid w:val="00C101A2"/>
    <w:rsid w:val="00C51E46"/>
    <w:rsid w:val="00CE7668"/>
    <w:rsid w:val="00D119E0"/>
    <w:rsid w:val="00D46F1C"/>
    <w:rsid w:val="00D648BC"/>
    <w:rsid w:val="00E115CB"/>
    <w:rsid w:val="00E968B3"/>
    <w:rsid w:val="00EA7355"/>
    <w:rsid w:val="00EA7501"/>
    <w:rsid w:val="00F152EB"/>
    <w:rsid w:val="00F37BFA"/>
    <w:rsid w:val="00FE31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FA"/>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12471</Words>
  <Characters>71089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83394</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USER</cp:lastModifiedBy>
  <cp:revision>2</cp:revision>
  <dcterms:created xsi:type="dcterms:W3CDTF">2024-04-03T07:09:00Z</dcterms:created>
  <dcterms:modified xsi:type="dcterms:W3CDTF">2024-04-03T07:09:00Z</dcterms:modified>
</cp:coreProperties>
</file>